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619" w:rsidRPr="007E4619" w:rsidRDefault="007E4619" w:rsidP="007E4619">
      <w:pPr>
        <w:spacing w:after="0"/>
        <w:jc w:val="center"/>
        <w:rPr>
          <w:rFonts w:ascii="Calibri" w:eastAsia="Calibri" w:hAnsi="Calibri" w:cs="Times New Roman"/>
        </w:rPr>
      </w:pPr>
      <w:r w:rsidRPr="007E4619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8516A09" wp14:editId="765DBD6C">
            <wp:extent cx="1095375" cy="904875"/>
            <wp:effectExtent l="0" t="0" r="9525" b="9525"/>
            <wp:docPr id="1" name="Рисунок 1" descr="Описание: http://upload.wikimedia.org/wikipedia/commons/thumb/c/c2/Coat_of_Arms_of_Dagestan.svg/250px-Coat_of_Arms_of_Dagestan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://upload.wikimedia.org/wikipedia/commons/thumb/c/c2/Coat_of_Arms_of_Dagestan.svg/250px-Coat_of_Arms_of_Dagestan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619" w:rsidRPr="007E4619" w:rsidRDefault="007E4619" w:rsidP="007E461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E461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0538D67E" wp14:editId="708955CB">
                <wp:simplePos x="0" y="0"/>
                <wp:positionH relativeFrom="column">
                  <wp:posOffset>-97155</wp:posOffset>
                </wp:positionH>
                <wp:positionV relativeFrom="paragraph">
                  <wp:posOffset>224789</wp:posOffset>
                </wp:positionV>
                <wp:extent cx="6751320" cy="0"/>
                <wp:effectExtent l="38100" t="38100" r="49530" b="952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7513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7.65pt,17.7pt" to="523.95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 w:rsidRPr="007E4619">
        <w:rPr>
          <w:rFonts w:ascii="Times New Roman" w:eastAsia="Calibri" w:hAnsi="Times New Roman" w:cs="Times New Roman"/>
          <w:b/>
          <w:sz w:val="28"/>
          <w:szCs w:val="28"/>
        </w:rPr>
        <w:t>Управление  образования  МО «</w:t>
      </w:r>
      <w:proofErr w:type="spellStart"/>
      <w:r w:rsidRPr="007E4619">
        <w:rPr>
          <w:rFonts w:ascii="Times New Roman" w:eastAsia="Calibri" w:hAnsi="Times New Roman" w:cs="Times New Roman"/>
          <w:b/>
          <w:sz w:val="28"/>
          <w:szCs w:val="28"/>
        </w:rPr>
        <w:t>Дахадаевский</w:t>
      </w:r>
      <w:proofErr w:type="spellEnd"/>
      <w:r w:rsidRPr="007E4619">
        <w:rPr>
          <w:rFonts w:ascii="Times New Roman" w:eastAsia="Calibri" w:hAnsi="Times New Roman" w:cs="Times New Roman"/>
          <w:b/>
          <w:sz w:val="28"/>
          <w:szCs w:val="28"/>
        </w:rPr>
        <w:t xml:space="preserve"> район»</w:t>
      </w:r>
    </w:p>
    <w:p w:rsidR="007E4619" w:rsidRPr="007E4619" w:rsidRDefault="007E4619" w:rsidP="007E461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E4619">
        <w:rPr>
          <w:rFonts w:ascii="Times New Roman" w:eastAsia="Calibri" w:hAnsi="Times New Roman" w:cs="Times New Roman"/>
          <w:b/>
          <w:sz w:val="28"/>
          <w:szCs w:val="28"/>
        </w:rPr>
        <w:t xml:space="preserve">368570, </w:t>
      </w:r>
      <w:proofErr w:type="spellStart"/>
      <w:r w:rsidRPr="007E4619">
        <w:rPr>
          <w:rFonts w:ascii="Times New Roman" w:eastAsia="Calibri" w:hAnsi="Times New Roman" w:cs="Times New Roman"/>
          <w:b/>
          <w:sz w:val="28"/>
          <w:szCs w:val="28"/>
        </w:rPr>
        <w:t>Дахадаевский</w:t>
      </w:r>
      <w:proofErr w:type="spellEnd"/>
      <w:r w:rsidRPr="007E4619">
        <w:rPr>
          <w:rFonts w:ascii="Times New Roman" w:eastAsia="Calibri" w:hAnsi="Times New Roman" w:cs="Times New Roman"/>
          <w:b/>
          <w:sz w:val="28"/>
          <w:szCs w:val="28"/>
        </w:rPr>
        <w:t xml:space="preserve"> район, с. Уркарах, тел. 2-13-74</w:t>
      </w:r>
    </w:p>
    <w:p w:rsidR="007E4619" w:rsidRPr="007E4619" w:rsidRDefault="007E4619" w:rsidP="007E461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E4619">
        <w:rPr>
          <w:rFonts w:ascii="Times New Roman" w:eastAsia="Calibri" w:hAnsi="Times New Roman" w:cs="Times New Roman"/>
          <w:b/>
          <w:sz w:val="28"/>
          <w:szCs w:val="28"/>
          <w:lang w:val="en-US"/>
        </w:rPr>
        <w:t>e</w:t>
      </w:r>
      <w:r w:rsidRPr="007E4619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7E4619">
        <w:rPr>
          <w:rFonts w:ascii="Times New Roman" w:eastAsia="Calibri" w:hAnsi="Times New Roman" w:cs="Times New Roman"/>
          <w:b/>
          <w:sz w:val="28"/>
          <w:szCs w:val="28"/>
          <w:lang w:val="en-US"/>
        </w:rPr>
        <w:t>mail</w:t>
      </w:r>
      <w:r w:rsidRPr="007E4619">
        <w:rPr>
          <w:rFonts w:ascii="Times New Roman" w:eastAsia="Calibri" w:hAnsi="Times New Roman" w:cs="Times New Roman"/>
          <w:b/>
          <w:sz w:val="28"/>
          <w:szCs w:val="28"/>
        </w:rPr>
        <w:t>:</w:t>
      </w:r>
      <w:proofErr w:type="spellStart"/>
      <w:r w:rsidRPr="007E4619">
        <w:rPr>
          <w:rFonts w:ascii="Times New Roman" w:eastAsia="Calibri" w:hAnsi="Times New Roman" w:cs="Times New Roman"/>
          <w:b/>
          <w:sz w:val="28"/>
          <w:szCs w:val="28"/>
          <w:lang w:val="en-US"/>
        </w:rPr>
        <w:t>dachmedia</w:t>
      </w:r>
      <w:proofErr w:type="spellEnd"/>
      <w:r w:rsidRPr="007E4619">
        <w:rPr>
          <w:rFonts w:ascii="Times New Roman" w:eastAsia="Calibri" w:hAnsi="Times New Roman" w:cs="Times New Roman"/>
          <w:b/>
          <w:sz w:val="28"/>
          <w:szCs w:val="28"/>
        </w:rPr>
        <w:t>@</w:t>
      </w:r>
      <w:r w:rsidRPr="007E4619">
        <w:rPr>
          <w:rFonts w:ascii="Times New Roman" w:eastAsia="Calibri" w:hAnsi="Times New Roman" w:cs="Times New Roman"/>
          <w:b/>
          <w:sz w:val="28"/>
          <w:szCs w:val="28"/>
          <w:lang w:val="en-US"/>
        </w:rPr>
        <w:t>mail</w:t>
      </w:r>
      <w:r w:rsidRPr="007E4619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spellStart"/>
      <w:r w:rsidRPr="007E4619">
        <w:rPr>
          <w:rFonts w:ascii="Times New Roman" w:eastAsia="Calibri" w:hAnsi="Times New Roman" w:cs="Times New Roman"/>
          <w:b/>
          <w:sz w:val="28"/>
          <w:szCs w:val="28"/>
          <w:lang w:val="en-US"/>
        </w:rPr>
        <w:t>ru</w:t>
      </w:r>
      <w:proofErr w:type="spellEnd"/>
    </w:p>
    <w:p w:rsidR="007E4619" w:rsidRPr="007E4619" w:rsidRDefault="007E4619" w:rsidP="007E4619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7E4619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</w:p>
    <w:p w:rsidR="007E4619" w:rsidRPr="007E4619" w:rsidRDefault="007E4619" w:rsidP="007E4619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7E4619">
        <w:rPr>
          <w:rFonts w:ascii="Times New Roman" w:eastAsia="Calibri" w:hAnsi="Times New Roman" w:cs="Times New Roman"/>
          <w:b/>
          <w:sz w:val="28"/>
          <w:szCs w:val="28"/>
          <w:u w:val="single"/>
        </w:rPr>
        <w:t>29.07.2021г.</w:t>
      </w:r>
      <w:r w:rsidRPr="007E4619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r w:rsidRPr="007E4619">
        <w:rPr>
          <w:rFonts w:ascii="Times New Roman" w:eastAsia="Calibri" w:hAnsi="Times New Roman" w:cs="Times New Roman"/>
          <w:b/>
          <w:sz w:val="28"/>
          <w:szCs w:val="28"/>
          <w:u w:val="single"/>
        </w:rPr>
        <w:t>№ 18</w:t>
      </w:r>
    </w:p>
    <w:p w:rsidR="007E4619" w:rsidRPr="007E4619" w:rsidRDefault="007E4619" w:rsidP="007E46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4619" w:rsidRPr="007E4619" w:rsidRDefault="007E4619" w:rsidP="007E4619">
      <w:pPr>
        <w:spacing w:line="360" w:lineRule="auto"/>
        <w:jc w:val="center"/>
        <w:rPr>
          <w:rFonts w:ascii="Times New Roman" w:eastAsia="Calibri" w:hAnsi="Times New Roman" w:cs="Times New Roman"/>
          <w:b/>
          <w:color w:val="202020"/>
          <w:sz w:val="24"/>
          <w:szCs w:val="24"/>
          <w:shd w:val="clear" w:color="auto" w:fill="FFFFFF"/>
        </w:rPr>
      </w:pPr>
      <w:r w:rsidRPr="007E4619">
        <w:rPr>
          <w:rFonts w:ascii="Times New Roman" w:eastAsia="Calibri" w:hAnsi="Times New Roman" w:cs="Times New Roman"/>
          <w:b/>
          <w:color w:val="202020"/>
          <w:sz w:val="24"/>
          <w:szCs w:val="24"/>
          <w:shd w:val="clear" w:color="auto" w:fill="FFFFFF"/>
        </w:rPr>
        <w:t>ПРИКАЗ</w:t>
      </w:r>
    </w:p>
    <w:p w:rsidR="007E4619" w:rsidRPr="007E4619" w:rsidRDefault="007E4619" w:rsidP="007E4619">
      <w:pPr>
        <w:spacing w:line="360" w:lineRule="auto"/>
        <w:jc w:val="center"/>
        <w:rPr>
          <w:rFonts w:ascii="Times New Roman" w:eastAsia="Calibri" w:hAnsi="Times New Roman" w:cs="Times New Roman"/>
          <w:b/>
          <w:i/>
          <w:color w:val="202020"/>
          <w:sz w:val="24"/>
          <w:szCs w:val="24"/>
          <w:shd w:val="clear" w:color="auto" w:fill="FFFFFF"/>
        </w:rPr>
      </w:pPr>
      <w:r w:rsidRPr="007E4619">
        <w:rPr>
          <w:rFonts w:ascii="Times New Roman" w:eastAsia="Calibri" w:hAnsi="Times New Roman" w:cs="Times New Roman"/>
          <w:b/>
          <w:i/>
          <w:color w:val="202020"/>
          <w:sz w:val="24"/>
          <w:szCs w:val="24"/>
          <w:shd w:val="clear" w:color="auto" w:fill="FFFFFF"/>
        </w:rPr>
        <w:t>Об утверждении «дорожной карты» по устранению необъективных результатов Всероссийских проверочных работ в общеобразовательных организациях МО «</w:t>
      </w:r>
      <w:proofErr w:type="spellStart"/>
      <w:r w:rsidRPr="007E4619">
        <w:rPr>
          <w:rFonts w:ascii="Times New Roman" w:eastAsia="Calibri" w:hAnsi="Times New Roman" w:cs="Times New Roman"/>
          <w:b/>
          <w:i/>
          <w:color w:val="202020"/>
          <w:sz w:val="24"/>
          <w:szCs w:val="24"/>
          <w:shd w:val="clear" w:color="auto" w:fill="FFFFFF"/>
        </w:rPr>
        <w:t>Дахадаевский</w:t>
      </w:r>
      <w:proofErr w:type="spellEnd"/>
      <w:r w:rsidRPr="007E4619">
        <w:rPr>
          <w:rFonts w:ascii="Times New Roman" w:eastAsia="Calibri" w:hAnsi="Times New Roman" w:cs="Times New Roman"/>
          <w:b/>
          <w:i/>
          <w:color w:val="202020"/>
          <w:sz w:val="24"/>
          <w:szCs w:val="24"/>
          <w:shd w:val="clear" w:color="auto" w:fill="FFFFFF"/>
        </w:rPr>
        <w:t xml:space="preserve"> район» в 2021-2022 учебном году</w:t>
      </w:r>
    </w:p>
    <w:p w:rsidR="007E4619" w:rsidRPr="007E4619" w:rsidRDefault="007E4619" w:rsidP="007E4619">
      <w:pPr>
        <w:spacing w:line="360" w:lineRule="auto"/>
        <w:ind w:firstLine="708"/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</w:pPr>
      <w:r w:rsidRPr="007E4619"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>В целях повышения качества образования и объективности проведения и оценивания Всероссийских проверочных работ в общеобразовательных организациях МО «</w:t>
      </w:r>
      <w:proofErr w:type="spellStart"/>
      <w:r w:rsidRPr="007E4619"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>Дахадаевский</w:t>
      </w:r>
      <w:proofErr w:type="spellEnd"/>
      <w:r w:rsidRPr="007E4619"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 xml:space="preserve"> район» </w:t>
      </w:r>
    </w:p>
    <w:p w:rsidR="007E4619" w:rsidRPr="007E4619" w:rsidRDefault="007E4619" w:rsidP="007E4619">
      <w:pPr>
        <w:spacing w:line="360" w:lineRule="auto"/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</w:pPr>
      <w:r w:rsidRPr="007E4619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>ПРИКАЗЫВАЮ:</w:t>
      </w:r>
    </w:p>
    <w:p w:rsidR="007E4619" w:rsidRPr="007E4619" w:rsidRDefault="007E4619" w:rsidP="007E4619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</w:pPr>
      <w:r w:rsidRPr="007E4619"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>Утвердить «дорожную карту» по устранению необъективных результатов Всероссийских проверочных работ в общеобразовательных организациях МО «</w:t>
      </w:r>
      <w:proofErr w:type="spellStart"/>
      <w:r w:rsidRPr="007E4619"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>Дахадаевский</w:t>
      </w:r>
      <w:proofErr w:type="spellEnd"/>
      <w:r w:rsidRPr="007E4619"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 xml:space="preserve"> район» в 202</w:t>
      </w:r>
      <w:r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>1</w:t>
      </w:r>
      <w:r w:rsidRPr="007E4619"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>-202</w:t>
      </w:r>
      <w:r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 xml:space="preserve">2 </w:t>
      </w:r>
      <w:bookmarkStart w:id="0" w:name="_GoBack"/>
      <w:bookmarkEnd w:id="0"/>
      <w:r w:rsidRPr="007E4619"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 xml:space="preserve"> учебном году.</w:t>
      </w:r>
    </w:p>
    <w:p w:rsidR="007E4619" w:rsidRPr="007E4619" w:rsidRDefault="007E4619" w:rsidP="007E4619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</w:pPr>
      <w:r w:rsidRPr="007E4619"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>Управлению образования МО «</w:t>
      </w:r>
      <w:proofErr w:type="spellStart"/>
      <w:r w:rsidRPr="007E4619"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>Дахадаевский</w:t>
      </w:r>
      <w:proofErr w:type="spellEnd"/>
      <w:r w:rsidRPr="007E4619"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  <w:t xml:space="preserve"> район» довести настоящий приказ до руководителей общеобразовательных организаций.</w:t>
      </w:r>
    </w:p>
    <w:p w:rsidR="007E4619" w:rsidRPr="007E4619" w:rsidRDefault="007E4619" w:rsidP="007E4619">
      <w:pPr>
        <w:numPr>
          <w:ilvl w:val="0"/>
          <w:numId w:val="1"/>
        </w:numPr>
        <w:spacing w:line="360" w:lineRule="auto"/>
        <w:contextualSpacing/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</w:pPr>
      <w:r w:rsidRPr="007E46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gramStart"/>
      <w:r w:rsidRPr="007E46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Разместить</w:t>
      </w:r>
      <w:proofErr w:type="gramEnd"/>
      <w:r w:rsidRPr="007E46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настоящий приказ на сайте Управления образования МО «</w:t>
      </w:r>
      <w:proofErr w:type="spellStart"/>
      <w:r w:rsidRPr="007E46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Дахадаевский</w:t>
      </w:r>
      <w:proofErr w:type="spellEnd"/>
      <w:r w:rsidRPr="007E46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район»  в сети Интернет.</w:t>
      </w:r>
    </w:p>
    <w:p w:rsidR="007E4619" w:rsidRPr="007E4619" w:rsidRDefault="007E4619" w:rsidP="007E4619">
      <w:pPr>
        <w:spacing w:line="360" w:lineRule="auto"/>
        <w:jc w:val="center"/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</w:pPr>
    </w:p>
    <w:p w:rsidR="007E4619" w:rsidRPr="007E4619" w:rsidRDefault="007E4619" w:rsidP="007E4619">
      <w:pPr>
        <w:spacing w:line="360" w:lineRule="auto"/>
        <w:rPr>
          <w:rFonts w:ascii="Times New Roman" w:eastAsia="Calibri" w:hAnsi="Times New Roman" w:cs="Times New Roman"/>
          <w:color w:val="202020"/>
          <w:sz w:val="28"/>
          <w:szCs w:val="28"/>
          <w:shd w:val="clear" w:color="auto" w:fill="FFFFFF"/>
        </w:rPr>
      </w:pPr>
    </w:p>
    <w:p w:rsidR="007E4619" w:rsidRPr="007E4619" w:rsidRDefault="007E4619" w:rsidP="007E4619">
      <w:pPr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</w:pPr>
      <w:r w:rsidRPr="007E4619">
        <w:rPr>
          <w:rFonts w:ascii="Times New Roman" w:eastAsia="Calibri" w:hAnsi="Times New Roman" w:cs="Times New Roman"/>
          <w:b/>
          <w:color w:val="202020"/>
          <w:sz w:val="28"/>
          <w:szCs w:val="28"/>
          <w:shd w:val="clear" w:color="auto" w:fill="FFFFFF"/>
        </w:rPr>
        <w:t xml:space="preserve">   Начальник УО:                                                    Сулейманов М.И.</w:t>
      </w:r>
    </w:p>
    <w:p w:rsidR="007E4619" w:rsidRPr="007E4619" w:rsidRDefault="007E4619" w:rsidP="007E461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E4619" w:rsidRPr="007E4619" w:rsidRDefault="007E4619" w:rsidP="007E461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E4619" w:rsidRPr="007E4619" w:rsidRDefault="007E4619" w:rsidP="007E4619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E4619" w:rsidRDefault="007E4619" w:rsidP="007E46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5A49" w:rsidRPr="00875A49" w:rsidRDefault="00875A49" w:rsidP="00875A4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875A49" w:rsidRPr="00875A49" w:rsidRDefault="00875A49" w:rsidP="00875A4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A4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875A49" w:rsidRPr="00875A49" w:rsidRDefault="00875A49" w:rsidP="00875A4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A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Управления</w:t>
      </w:r>
    </w:p>
    <w:p w:rsidR="00875A49" w:rsidRPr="00875A49" w:rsidRDefault="00875A49" w:rsidP="00875A4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МО</w:t>
      </w:r>
    </w:p>
    <w:p w:rsidR="00875A49" w:rsidRPr="00875A49" w:rsidRDefault="00875A49" w:rsidP="00875A4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75A49">
        <w:rPr>
          <w:rFonts w:ascii="Times New Roman" w:eastAsia="Times New Roman" w:hAnsi="Times New Roman" w:cs="Times New Roman"/>
          <w:sz w:val="24"/>
          <w:szCs w:val="24"/>
          <w:lang w:eastAsia="ru-RU"/>
        </w:rPr>
        <w:t>Дахадаевский</w:t>
      </w:r>
      <w:proofErr w:type="spellEnd"/>
      <w:r w:rsidRPr="00875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район»</w:t>
      </w:r>
    </w:p>
    <w:p w:rsidR="00875A49" w:rsidRPr="00875A49" w:rsidRDefault="00875A49" w:rsidP="00875A4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75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E4619">
        <w:rPr>
          <w:rFonts w:ascii="Times New Roman" w:eastAsia="Times New Roman" w:hAnsi="Times New Roman" w:cs="Times New Roman"/>
          <w:sz w:val="24"/>
          <w:szCs w:val="24"/>
          <w:lang w:eastAsia="ru-RU"/>
        </w:rPr>
        <w:t>29.07.2021 г. № 18</w:t>
      </w:r>
      <w:r w:rsidR="00E61F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5A49" w:rsidRPr="00875A49" w:rsidRDefault="00875A49" w:rsidP="00875A4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5A49" w:rsidRPr="00875A49" w:rsidRDefault="00875A49" w:rsidP="00875A4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5A49" w:rsidRPr="00875A49" w:rsidRDefault="000C5807" w:rsidP="00875A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Дорожная карта по </w:t>
      </w:r>
      <w:r w:rsidR="00875A49" w:rsidRPr="00875A49">
        <w:rPr>
          <w:rFonts w:ascii="Times New Roman" w:eastAsia="Times New Roman" w:hAnsi="Times New Roman" w:cs="Times New Roman"/>
          <w:b/>
          <w:sz w:val="28"/>
          <w:lang w:eastAsia="ru-RU"/>
        </w:rPr>
        <w:t>повышению объективности проведения ВПР</w:t>
      </w:r>
    </w:p>
    <w:p w:rsidR="00875A49" w:rsidRPr="00875A49" w:rsidRDefault="00875A49" w:rsidP="00875A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875A49">
        <w:rPr>
          <w:rFonts w:ascii="Times New Roman" w:eastAsia="Times New Roman" w:hAnsi="Times New Roman" w:cs="Times New Roman"/>
          <w:b/>
          <w:sz w:val="28"/>
          <w:lang w:eastAsia="ru-RU"/>
        </w:rPr>
        <w:t>в 2021</w:t>
      </w:r>
      <w:r>
        <w:rPr>
          <w:rFonts w:ascii="Times New Roman" w:eastAsia="Times New Roman" w:hAnsi="Times New Roman" w:cs="Times New Roman"/>
          <w:b/>
          <w:sz w:val="28"/>
          <w:lang w:eastAsia="ru-RU"/>
        </w:rPr>
        <w:t>-2022 учебном</w:t>
      </w:r>
      <w:r w:rsidRPr="00875A49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году в общеобразовательных организациях МО «</w:t>
      </w:r>
      <w:proofErr w:type="spellStart"/>
      <w:r w:rsidRPr="00875A49">
        <w:rPr>
          <w:rFonts w:ascii="Times New Roman" w:eastAsia="Times New Roman" w:hAnsi="Times New Roman" w:cs="Times New Roman"/>
          <w:b/>
          <w:sz w:val="28"/>
          <w:lang w:eastAsia="ru-RU"/>
        </w:rPr>
        <w:t>Дахадаевский</w:t>
      </w:r>
      <w:proofErr w:type="spellEnd"/>
      <w:r w:rsidRPr="00875A49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район»</w:t>
      </w:r>
    </w:p>
    <w:p w:rsidR="00875A49" w:rsidRPr="00875A49" w:rsidRDefault="00875A49" w:rsidP="00875A49">
      <w:pPr>
        <w:spacing w:after="0"/>
        <w:rPr>
          <w:rFonts w:ascii="Calibri" w:eastAsia="Times New Roman" w:hAnsi="Calibri" w:cs="Times New Roman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51"/>
        <w:gridCol w:w="3256"/>
        <w:gridCol w:w="1521"/>
        <w:gridCol w:w="1830"/>
        <w:gridCol w:w="3106"/>
      </w:tblGrid>
      <w:tr w:rsidR="00875A49" w:rsidRPr="00875A49" w:rsidTr="00E21B6E">
        <w:trPr>
          <w:trHeight w:val="423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</w:t>
            </w:r>
            <w:proofErr w:type="gramEnd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ind w:left="1987" w:hanging="18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875A49" w:rsidRPr="00875A49" w:rsidTr="00E21B6E">
        <w:trPr>
          <w:trHeight w:val="42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ind w:left="864" w:hanging="29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1.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  <w:lang w:eastAsia="ru-RU"/>
              </w:rPr>
              <w:t xml:space="preserve"> Мероприятия по формированию нормативно-правового обеспечения проведения Всероссийских проверочных работ</w:t>
            </w:r>
          </w:p>
        </w:tc>
      </w:tr>
      <w:tr w:rsidR="00875A49" w:rsidRPr="00875A49" w:rsidTr="00E21B6E">
        <w:trPr>
          <w:trHeight w:val="1085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Издание приказа о назначении муниципального, школьного координаторов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Январь, 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Управление  образования,</w:t>
            </w:r>
          </w:p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руководители ОО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Более качественная подготовка всех участников ВПР к процедуре</w:t>
            </w:r>
          </w:p>
        </w:tc>
      </w:tr>
      <w:tr w:rsidR="00875A49" w:rsidRPr="00875A49" w:rsidTr="00E21B6E">
        <w:trPr>
          <w:trHeight w:val="1508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Издание приказов об организации,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подготовке и проведении ВПР по учебным предметам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В соответствии </w:t>
            </w:r>
            <w:proofErr w:type="gram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с</w:t>
            </w:r>
            <w:proofErr w:type="gramEnd"/>
          </w:p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графиком проведения ВПР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Муниципальный координатор ВПР, руководители ОО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Обеспечение прозрачности и объективности</w:t>
            </w:r>
          </w:p>
        </w:tc>
      </w:tr>
      <w:tr w:rsidR="00875A49" w:rsidRPr="00875A49" w:rsidTr="00E21B6E">
        <w:trPr>
          <w:trHeight w:val="126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1A72E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Разработка в О</w:t>
            </w:r>
            <w:r w:rsidR="001A72E5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плана мероприятий, направленного на обеспечение объективности результатов знаний обучающихся в процедуре ВПР.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Обеспечение прозрачности и объективности</w:t>
            </w:r>
          </w:p>
        </w:tc>
      </w:tr>
      <w:tr w:rsidR="00875A49" w:rsidRPr="00875A49" w:rsidTr="00E21B6E">
        <w:trPr>
          <w:trHeight w:val="846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Разработка плана психолог</w:t>
            </w:r>
            <w:proofErr w:type="gram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о-</w:t>
            </w:r>
            <w:proofErr w:type="gramEnd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педагогического сопровождения подготовки обучающихся к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Январь, февраль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Предупреждение необъективных результатов</w:t>
            </w:r>
          </w:p>
        </w:tc>
      </w:tr>
      <w:tr w:rsidR="00875A49" w:rsidRPr="00875A49" w:rsidTr="00E21B6E">
        <w:trPr>
          <w:trHeight w:val="846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161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1A72E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Издание приказа об итогах </w:t>
            </w:r>
            <w:r w:rsidR="0006116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проведения ВПР в 202</w:t>
            </w:r>
            <w:r w:rsidR="001A72E5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1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1A72E5" w:rsidP="0006116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сентябрь</w:t>
            </w:r>
            <w:r w:rsidR="00875A49"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 202</w:t>
            </w:r>
            <w:r w:rsidR="0006116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1</w:t>
            </w:r>
            <w:r w:rsidR="00875A49"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Руководители ОО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" w:type="dxa"/>
              <w:bottom w:w="0" w:type="dxa"/>
              <w:right w:w="6" w:type="dxa"/>
            </w:tcMar>
            <w:hideMark/>
          </w:tcPr>
          <w:p w:rsidR="00875A49" w:rsidRPr="00875A49" w:rsidRDefault="00875A49" w:rsidP="00875A4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Принятие управленческих решений по устранению негативных явлений</w:t>
            </w:r>
          </w:p>
        </w:tc>
      </w:tr>
      <w:tr w:rsidR="00875A49" w:rsidRPr="00875A49" w:rsidTr="00E21B6E">
        <w:trPr>
          <w:trHeight w:val="20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03" w:lineRule="atLeast"/>
              <w:ind w:left="5587" w:hanging="50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  <w:lang w:eastAsia="ru-RU"/>
              </w:rPr>
              <w:t>2. Контроль организации и проведения ВПР</w:t>
            </w:r>
          </w:p>
        </w:tc>
      </w:tr>
      <w:tr w:rsidR="00875A49" w:rsidRPr="00875A49" w:rsidTr="00E21B6E">
        <w:trPr>
          <w:trHeight w:val="636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30"/>
                <w:kern w:val="24"/>
                <w:sz w:val="24"/>
                <w:szCs w:val="24"/>
                <w:lang w:val="en-US" w:eastAsia="ru-RU"/>
              </w:rPr>
              <w:t>2.1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Анализ итогов 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30"/>
                <w:kern w:val="24"/>
                <w:sz w:val="24"/>
                <w:szCs w:val="24"/>
                <w:lang w:eastAsia="ru-RU"/>
              </w:rPr>
              <w:t>ВПР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в 2020г. и 2021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г. на педагогическом совете, ШМО учителей - предметников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Октябрь - май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Руководители ОО,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Обсуждение результатов, определение</w:t>
            </w:r>
          </w:p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задач по каждому предмету, направленных на повышение качества результатов</w:t>
            </w:r>
          </w:p>
        </w:tc>
      </w:tr>
      <w:tr w:rsidR="00875A49" w:rsidRPr="00875A49" w:rsidTr="00E21B6E">
        <w:trPr>
          <w:trHeight w:val="354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Корректировка рабочих программ </w:t>
            </w:r>
            <w:r w:rsidR="0006116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ОО 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по всем предметам, включённым в перечень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Школьный координатор ВПР, учител</w:t>
            </w:r>
            <w:proofErr w:type="gram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я-</w:t>
            </w:r>
            <w:proofErr w:type="gramEnd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предметники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Определение задач в разрезе каждого предмета</w:t>
            </w:r>
          </w:p>
        </w:tc>
      </w:tr>
      <w:tr w:rsidR="00875A49" w:rsidRPr="00875A49" w:rsidTr="00E21B6E">
        <w:trPr>
          <w:trHeight w:val="609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lastRenderedPageBreak/>
              <w:t>2.3.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Совершенствование системы </w:t>
            </w:r>
            <w:proofErr w:type="spell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внутришкольной</w:t>
            </w:r>
            <w:proofErr w:type="spellEnd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оценки качества знаний.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Сентябрь - март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Руководители ОО, зам. директора по УВР, 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Готовность ОО к проведению ВПР, прогнозируемость результатов</w:t>
            </w:r>
          </w:p>
        </w:tc>
      </w:tr>
      <w:tr w:rsidR="00875A49" w:rsidRPr="00875A49" w:rsidTr="00E21B6E">
        <w:trPr>
          <w:trHeight w:val="1915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Совершенствование системы </w:t>
            </w:r>
            <w:proofErr w:type="spell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внутришкольного</w:t>
            </w:r>
            <w:proofErr w:type="spellEnd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контроля с цел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ью предупреждения необъективных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результатов промежуточной аттестации. Реализация требований к достижению предметных и </w:t>
            </w:r>
            <w:proofErr w:type="spell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результатов. Состояние качества преподавания в 4,5,6,7 и 8 классах в соответствии с требованиями ФГОС (посещение уроков, проверка журналов, тетрадей для контрольных работ, рабочих тетрадей, контроль индивидуальной работы </w:t>
            </w:r>
            <w:proofErr w:type="gram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с</w:t>
            </w:r>
            <w:proofErr w:type="gramEnd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обучающимися)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Октябр</w:t>
            </w:r>
            <w:proofErr w:type="gram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ь-</w:t>
            </w:r>
            <w:proofErr w:type="gramEnd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март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Руководители ОО, зам. директора по УВР, школьный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Предупреждение необъективных результатов</w:t>
            </w:r>
          </w:p>
        </w:tc>
      </w:tr>
      <w:tr w:rsidR="00875A49" w:rsidRPr="00875A49" w:rsidTr="00E21B6E">
        <w:trPr>
          <w:trHeight w:val="723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Организация деятельности учителей по изучен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ию КИМ для проведения ВПР в 2022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году, анализу тем, вызывающих затруднения </w:t>
            </w:r>
            <w:proofErr w:type="gram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у</w:t>
            </w:r>
            <w:proofErr w:type="gramEnd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отдельных обучающихся.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В течение всего  учебного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Школьный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Приближение статистических данных</w:t>
            </w:r>
          </w:p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ОУ по достижению планируемых результатов </w:t>
            </w:r>
            <w:proofErr w:type="gram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до</w:t>
            </w:r>
            <w:proofErr w:type="gramEnd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среднестатистических по России</w:t>
            </w:r>
          </w:p>
        </w:tc>
      </w:tr>
      <w:tr w:rsidR="00875A49" w:rsidRPr="00875A49" w:rsidTr="00E21B6E">
        <w:trPr>
          <w:trHeight w:val="52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Привлечение представителей Управления  образования, родительской общественности к проведению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по графику проведения ВПР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обеспечение открытости и объективности проведения ВПР</w:t>
            </w:r>
          </w:p>
        </w:tc>
      </w:tr>
      <w:tr w:rsidR="00875A49" w:rsidRPr="00875A49" w:rsidTr="00E21B6E">
        <w:trPr>
          <w:trHeight w:val="897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1A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Организация консультативной помощи родителям и учителям-предметникам с необъективными результатами </w:t>
            </w:r>
            <w:r w:rsidR="001A72E5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ВПР по результатам 2021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и 202</w:t>
            </w:r>
            <w:r w:rsidR="001A72E5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2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уч. годах.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Руководитель ОО, ш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Повышение качества проведения ВПР</w:t>
            </w:r>
          </w:p>
        </w:tc>
      </w:tr>
      <w:tr w:rsidR="00875A49" w:rsidRPr="00875A49" w:rsidTr="00E21B6E">
        <w:trPr>
          <w:trHeight w:val="2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70" w:lineRule="atLeast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Выявление обучающихся «группы риска»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, «проблемные» дети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сентябрь-октябрь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Учител</w:t>
            </w:r>
            <w:proofErr w:type="gram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я-</w:t>
            </w:r>
            <w:proofErr w:type="gramEnd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предметники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, классные руководители в ОО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Предупреждение необъективных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и низких 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результатов</w:t>
            </w:r>
          </w:p>
        </w:tc>
      </w:tr>
      <w:tr w:rsidR="00875A49" w:rsidRPr="00875A49" w:rsidTr="00E21B6E">
        <w:trPr>
          <w:trHeight w:val="2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70" w:lineRule="atLeast"/>
              <w:ind w:left="1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Анализ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по итогам проведения ВПР в 2021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до конца 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августа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21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Руководители ОО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, зам. директоров по УР, муниципальный координатор УО 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" w:type="dxa"/>
              <w:bottom w:w="0" w:type="dxa"/>
              <w:right w:w="3" w:type="dxa"/>
            </w:tcMar>
            <w:hideMark/>
          </w:tcPr>
          <w:p w:rsidR="00875A49" w:rsidRPr="00875A49" w:rsidRDefault="00875A49" w:rsidP="00875A49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Комплексный анализ ВПР-2021</w:t>
            </w:r>
          </w:p>
        </w:tc>
      </w:tr>
      <w:tr w:rsidR="00875A49" w:rsidRPr="00875A49" w:rsidTr="00E21B6E">
        <w:trPr>
          <w:trHeight w:val="28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83" w:lineRule="atLeast"/>
              <w:ind w:left="4594" w:hanging="416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  <w:lang w:eastAsia="ru-RU"/>
              </w:rPr>
              <w:t>3. Методическое обеспечение подготовки и проведения ВПР</w:t>
            </w:r>
          </w:p>
        </w:tc>
      </w:tr>
      <w:tr w:rsidR="00875A49" w:rsidRPr="00875A49" w:rsidTr="00E21B6E">
        <w:trPr>
          <w:trHeight w:val="2081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Совершенствование работы ШМО по методикам преподавания «западающих» тем, вызывающих у обучающихся трудности при освоении, способом предотвращения типичных ошибок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С 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сентябрь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месяца и весь период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Руководители ОО, зам. директоров по УВР и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Качественная подготовка и проведение ВПР</w:t>
            </w:r>
          </w:p>
        </w:tc>
      </w:tr>
      <w:tr w:rsidR="00875A49" w:rsidRPr="00875A49" w:rsidTr="00E21B6E">
        <w:trPr>
          <w:trHeight w:val="85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Изучение эффективного педагогического опыта ОО с наиболее об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ъективными результатами ВПР-2021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года на заседаниях школьных МО.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1A72E5" w:rsidP="001A7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Руководитель ОО, ш</w:t>
            </w:r>
            <w:r w:rsidR="00875A49"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кольный координатор ВПР, руководители ШМО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Изучение опыта </w:t>
            </w:r>
            <w:proofErr w:type="gram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по</w:t>
            </w:r>
            <w:proofErr w:type="gramEnd"/>
          </w:p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организации и проведению ВПР</w:t>
            </w:r>
          </w:p>
        </w:tc>
      </w:tr>
      <w:tr w:rsidR="00875A49" w:rsidRPr="00875A49" w:rsidTr="00E21B6E">
        <w:trPr>
          <w:trHeight w:val="365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Направление педагогов на курсы 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повышения квалификации, в частности, чьи дети показали слабые и «необъективные» результаты</w:t>
            </w:r>
            <w:r w:rsidR="001A72E5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Администрация ОО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Повышение уровня компетенции педагогов</w:t>
            </w:r>
          </w:p>
        </w:tc>
      </w:tr>
      <w:tr w:rsidR="00875A49" w:rsidRPr="00875A49" w:rsidTr="00E21B6E">
        <w:trPr>
          <w:trHeight w:val="283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83" w:lineRule="atLeast"/>
              <w:ind w:left="5342" w:hanging="476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6"/>
                <w:kern w:val="24"/>
                <w:sz w:val="24"/>
                <w:szCs w:val="24"/>
                <w:lang w:eastAsia="ru-RU"/>
              </w:rPr>
              <w:t>4.Информационное сопровождение мероприятий</w:t>
            </w:r>
          </w:p>
        </w:tc>
      </w:tr>
      <w:tr w:rsidR="00875A49" w:rsidRPr="00875A49" w:rsidTr="00E21B6E">
        <w:trPr>
          <w:trHeight w:val="73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Предоставление на официальный сайт Управления образования  информации о проведении ВПР в 202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2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Муниципальный координатор ВПР, ответственный за сайт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Обеспечение открытости и объективности проведения ВПР</w:t>
            </w:r>
          </w:p>
        </w:tc>
      </w:tr>
      <w:tr w:rsidR="00875A49" w:rsidRPr="00875A49" w:rsidTr="00E21B6E">
        <w:trPr>
          <w:trHeight w:val="852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Информирование родителей и учащихся о процедуре проведения ВПР. 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Психологическая подготовка родителей и учащихся к проведению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C35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 xml:space="preserve"> Руководство </w:t>
            </w:r>
            <w:r w:rsidR="00C35C33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школы и ш</w:t>
            </w: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кольный координатор ВПР</w:t>
            </w:r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Обеспечение открытости и объективности проведения ВПР</w:t>
            </w:r>
          </w:p>
        </w:tc>
      </w:tr>
      <w:tr w:rsidR="00875A49" w:rsidRPr="00875A49" w:rsidTr="00E21B6E">
        <w:trPr>
          <w:trHeight w:val="1170"/>
        </w:trPr>
        <w:tc>
          <w:tcPr>
            <w:tcW w:w="25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5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1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Организация горячей линии в период подготовки организаций и проведения ВПР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8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7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Школьный</w:t>
            </w:r>
          </w:p>
          <w:p w:rsidR="00875A49" w:rsidRPr="00875A49" w:rsidRDefault="00875A49" w:rsidP="00875A49">
            <w:pPr>
              <w:spacing w:after="0" w:line="240" w:lineRule="auto"/>
              <w:ind w:left="3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координатор ВПР,</w:t>
            </w:r>
          </w:p>
          <w:p w:rsidR="00875A49" w:rsidRPr="00875A49" w:rsidRDefault="00875A49" w:rsidP="00875A49">
            <w:pPr>
              <w:spacing w:after="0" w:line="240" w:lineRule="auto"/>
              <w:ind w:left="34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ответственный за сайт</w:t>
            </w:r>
            <w:proofErr w:type="gramEnd"/>
          </w:p>
        </w:tc>
        <w:tc>
          <w:tcPr>
            <w:tcW w:w="1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" w:type="dxa"/>
              <w:bottom w:w="0" w:type="dxa"/>
              <w:right w:w="4" w:type="dxa"/>
            </w:tcMar>
            <w:hideMark/>
          </w:tcPr>
          <w:p w:rsidR="00875A49" w:rsidRPr="00875A49" w:rsidRDefault="00875A49" w:rsidP="00875A49">
            <w:pPr>
              <w:spacing w:after="0" w:line="240" w:lineRule="auto"/>
              <w:ind w:left="2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A49">
              <w:rPr>
                <w:rFonts w:ascii="Times New Roman" w:eastAsia="Times New Roman" w:hAnsi="Times New Roman" w:cs="Times New Roman"/>
                <w:color w:val="000000"/>
                <w:spacing w:val="-8"/>
                <w:kern w:val="24"/>
                <w:sz w:val="24"/>
                <w:szCs w:val="24"/>
                <w:lang w:eastAsia="ru-RU"/>
              </w:rPr>
              <w:t>Ознакомление с порядком проведения ВПР, обеспечение открытости и объективности проведения ВПР</w:t>
            </w:r>
          </w:p>
        </w:tc>
      </w:tr>
    </w:tbl>
    <w:p w:rsidR="00875A49" w:rsidRPr="00875A49" w:rsidRDefault="00875A49" w:rsidP="00875A49">
      <w:pPr>
        <w:rPr>
          <w:rFonts w:ascii="Calibri" w:eastAsia="Times New Roman" w:hAnsi="Calibri" w:cs="Times New Roman"/>
          <w:lang w:eastAsia="ru-RU"/>
        </w:rPr>
      </w:pPr>
    </w:p>
    <w:p w:rsidR="003E791D" w:rsidRDefault="003E791D"/>
    <w:sectPr w:rsidR="003E791D" w:rsidSect="00555293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9090F"/>
    <w:multiLevelType w:val="hybridMultilevel"/>
    <w:tmpl w:val="FCE453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A49"/>
    <w:rsid w:val="00061169"/>
    <w:rsid w:val="000C5807"/>
    <w:rsid w:val="001A72E5"/>
    <w:rsid w:val="003E791D"/>
    <w:rsid w:val="007E4619"/>
    <w:rsid w:val="00875A49"/>
    <w:rsid w:val="00C35C33"/>
    <w:rsid w:val="00E6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6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2021-08-20T11:32:00Z</cp:lastPrinted>
  <dcterms:created xsi:type="dcterms:W3CDTF">2021-08-16T12:09:00Z</dcterms:created>
  <dcterms:modified xsi:type="dcterms:W3CDTF">2021-08-20T11:37:00Z</dcterms:modified>
</cp:coreProperties>
</file>